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123" w:rsidRPr="00FB1123" w:rsidRDefault="00FB1123" w:rsidP="00FB1123">
      <w:pPr>
        <w:pStyle w:val="a3"/>
        <w:ind w:right="282" w:firstLine="540"/>
        <w:rPr>
          <w:b/>
          <w:bCs/>
          <w:sz w:val="24"/>
          <w:szCs w:val="24"/>
        </w:rPr>
      </w:pPr>
      <w:r w:rsidRPr="00FB1123">
        <w:rPr>
          <w:b/>
          <w:bCs/>
          <w:sz w:val="24"/>
          <w:szCs w:val="24"/>
        </w:rPr>
        <w:t>Статья  3. Вопросы местного значения пос</w:t>
      </w:r>
      <w:r w:rsidRPr="00FB1123">
        <w:rPr>
          <w:b/>
          <w:bCs/>
          <w:sz w:val="24"/>
          <w:szCs w:val="24"/>
        </w:rPr>
        <w:t>е</w:t>
      </w:r>
      <w:r w:rsidRPr="00FB1123">
        <w:rPr>
          <w:b/>
          <w:bCs/>
          <w:sz w:val="24"/>
          <w:szCs w:val="24"/>
        </w:rPr>
        <w:t>ления</w:t>
      </w:r>
    </w:p>
    <w:p w:rsidR="00FB1123" w:rsidRPr="00FB1123" w:rsidRDefault="00FB1123" w:rsidP="00FB1123">
      <w:pPr>
        <w:ind w:right="282" w:firstLine="567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К вопросам местного значения поселения отн</w:t>
      </w:r>
      <w:r w:rsidRPr="00FB1123">
        <w:rPr>
          <w:sz w:val="24"/>
          <w:szCs w:val="24"/>
        </w:rPr>
        <w:t>о</w:t>
      </w:r>
      <w:r w:rsidRPr="00FB1123">
        <w:rPr>
          <w:sz w:val="24"/>
          <w:szCs w:val="24"/>
        </w:rPr>
        <w:t>сятся: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FB1123">
        <w:rPr>
          <w:sz w:val="24"/>
          <w:szCs w:val="24"/>
        </w:rPr>
        <w:t>контроля за</w:t>
      </w:r>
      <w:proofErr w:type="gramEnd"/>
      <w:r w:rsidRPr="00FB1123">
        <w:rPr>
          <w:sz w:val="24"/>
          <w:szCs w:val="24"/>
        </w:rPr>
        <w:t xml:space="preserve"> его исполнением, составление и утвержд</w:t>
      </w:r>
      <w:r w:rsidRPr="00FB1123">
        <w:rPr>
          <w:sz w:val="24"/>
          <w:szCs w:val="24"/>
        </w:rPr>
        <w:t>е</w:t>
      </w:r>
      <w:r w:rsidRPr="00FB1123">
        <w:rPr>
          <w:sz w:val="24"/>
          <w:szCs w:val="24"/>
        </w:rPr>
        <w:t>ние отчета об исполнении бюджета поселения;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2) установление, изменение и отмена местных налогов и сборов поселения;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3) владение, пользование и распоряжение имуществом, находящимся в муниципальной собстве</w:t>
      </w:r>
      <w:r w:rsidRPr="00FB1123">
        <w:rPr>
          <w:sz w:val="24"/>
          <w:szCs w:val="24"/>
        </w:rPr>
        <w:t>н</w:t>
      </w:r>
      <w:r w:rsidRPr="00FB1123">
        <w:rPr>
          <w:sz w:val="24"/>
          <w:szCs w:val="24"/>
        </w:rPr>
        <w:t>ности поселения;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4) обеспечение первичных мер пожарной безопасности в границах населе</w:t>
      </w:r>
      <w:r w:rsidRPr="00FB1123">
        <w:rPr>
          <w:sz w:val="24"/>
          <w:szCs w:val="24"/>
        </w:rPr>
        <w:t>н</w:t>
      </w:r>
      <w:r w:rsidRPr="00FB1123">
        <w:rPr>
          <w:sz w:val="24"/>
          <w:szCs w:val="24"/>
        </w:rPr>
        <w:t>ных пунктов поселения;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5) создание условий для обеспечения жителей поселения услугами связи, общественного питания, торговли и бытового обслужив</w:t>
      </w:r>
      <w:r w:rsidRPr="00FB1123">
        <w:rPr>
          <w:sz w:val="24"/>
          <w:szCs w:val="24"/>
        </w:rPr>
        <w:t>а</w:t>
      </w:r>
      <w:r w:rsidRPr="00FB1123">
        <w:rPr>
          <w:sz w:val="24"/>
          <w:szCs w:val="24"/>
        </w:rPr>
        <w:t>ния;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6) создание условий для организации досуга и обеспечения жителей поселения услугами организ</w:t>
      </w:r>
      <w:r w:rsidRPr="00FB1123">
        <w:rPr>
          <w:sz w:val="24"/>
          <w:szCs w:val="24"/>
        </w:rPr>
        <w:t>а</w:t>
      </w:r>
      <w:r w:rsidRPr="00FB1123">
        <w:rPr>
          <w:sz w:val="24"/>
          <w:szCs w:val="24"/>
        </w:rPr>
        <w:t>ций культуры;</w:t>
      </w:r>
    </w:p>
    <w:p w:rsidR="00FB1123" w:rsidRPr="00FB1123" w:rsidRDefault="00FB1123" w:rsidP="00FB112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FB1123">
        <w:rPr>
          <w:sz w:val="24"/>
          <w:szCs w:val="24"/>
        </w:rPr>
        <w:t>и</w:t>
      </w:r>
      <w:r w:rsidRPr="00FB1123">
        <w:rPr>
          <w:sz w:val="24"/>
          <w:szCs w:val="24"/>
        </w:rPr>
        <w:t>альных физкультурно-оздоровительных и спортивных мероприятий поселения;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8) формирование архивных фондов пос</w:t>
      </w:r>
      <w:r w:rsidRPr="00FB1123">
        <w:rPr>
          <w:sz w:val="24"/>
          <w:szCs w:val="24"/>
        </w:rPr>
        <w:t>е</w:t>
      </w:r>
      <w:r w:rsidRPr="00FB1123">
        <w:rPr>
          <w:sz w:val="24"/>
          <w:szCs w:val="24"/>
        </w:rPr>
        <w:t>ления;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 xml:space="preserve">9) утверждение правил благоустройства территории поселения, </w:t>
      </w:r>
      <w:proofErr w:type="gramStart"/>
      <w:r w:rsidRPr="00FB1123">
        <w:rPr>
          <w:sz w:val="24"/>
          <w:szCs w:val="24"/>
        </w:rPr>
        <w:t>устанавл</w:t>
      </w:r>
      <w:r w:rsidRPr="00FB1123">
        <w:rPr>
          <w:sz w:val="24"/>
          <w:szCs w:val="24"/>
        </w:rPr>
        <w:t>и</w:t>
      </w:r>
      <w:r w:rsidRPr="00FB1123">
        <w:rPr>
          <w:sz w:val="24"/>
          <w:szCs w:val="24"/>
        </w:rPr>
        <w:t>вающих</w:t>
      </w:r>
      <w:proofErr w:type="gramEnd"/>
      <w:r w:rsidRPr="00FB1123">
        <w:rPr>
          <w:sz w:val="24"/>
          <w:szCs w:val="24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</w:t>
      </w:r>
      <w:r w:rsidRPr="00FB1123">
        <w:rPr>
          <w:sz w:val="24"/>
          <w:szCs w:val="24"/>
        </w:rPr>
        <w:t>а</w:t>
      </w:r>
      <w:r w:rsidRPr="00FB1123">
        <w:rPr>
          <w:sz w:val="24"/>
          <w:szCs w:val="24"/>
        </w:rPr>
        <w:t>ждений соответствующих зданий и сооружений, перечень работ по благоустройству и периодичность их выполнения; установление порядка уч</w:t>
      </w:r>
      <w:r w:rsidRPr="00FB1123">
        <w:rPr>
          <w:sz w:val="24"/>
          <w:szCs w:val="24"/>
        </w:rPr>
        <w:t>а</w:t>
      </w:r>
      <w:r w:rsidRPr="00FB1123">
        <w:rPr>
          <w:sz w:val="24"/>
          <w:szCs w:val="24"/>
        </w:rPr>
        <w:t>стия собственников зданий (помещений в них) и сооружений в благоустройстве прил</w:t>
      </w:r>
      <w:r w:rsidRPr="00FB1123">
        <w:rPr>
          <w:sz w:val="24"/>
          <w:szCs w:val="24"/>
        </w:rPr>
        <w:t>е</w:t>
      </w:r>
      <w:r w:rsidRPr="00FB1123">
        <w:rPr>
          <w:sz w:val="24"/>
          <w:szCs w:val="24"/>
        </w:rPr>
        <w:t>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</w:t>
      </w:r>
      <w:r w:rsidRPr="00FB1123">
        <w:rPr>
          <w:sz w:val="24"/>
          <w:szCs w:val="24"/>
        </w:rPr>
        <w:t>р</w:t>
      </w:r>
      <w:r w:rsidRPr="00FB1123">
        <w:rPr>
          <w:sz w:val="24"/>
          <w:szCs w:val="24"/>
        </w:rPr>
        <w:t>ных форм);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10) присвоение адресов объектам адресации, изменение, аннулирование а</w:t>
      </w:r>
      <w:r w:rsidRPr="00FB1123">
        <w:rPr>
          <w:sz w:val="24"/>
          <w:szCs w:val="24"/>
        </w:rPr>
        <w:t>д</w:t>
      </w:r>
      <w:r w:rsidRPr="00FB1123">
        <w:rPr>
          <w:sz w:val="24"/>
          <w:szCs w:val="24"/>
        </w:rPr>
        <w:t>ресов, присвоение наименований элементам улично-дорожной сети (за исключ</w:t>
      </w:r>
      <w:r w:rsidRPr="00FB1123">
        <w:rPr>
          <w:sz w:val="24"/>
          <w:szCs w:val="24"/>
        </w:rPr>
        <w:t>е</w:t>
      </w:r>
      <w:r w:rsidRPr="00FB1123">
        <w:rPr>
          <w:sz w:val="24"/>
          <w:szCs w:val="24"/>
        </w:rPr>
        <w:t>нием автомобильных дорог федерального значения, автомобильных дорог реги</w:t>
      </w:r>
      <w:r w:rsidRPr="00FB1123">
        <w:rPr>
          <w:sz w:val="24"/>
          <w:szCs w:val="24"/>
        </w:rPr>
        <w:t>о</w:t>
      </w:r>
      <w:r w:rsidRPr="00FB1123">
        <w:rPr>
          <w:sz w:val="24"/>
          <w:szCs w:val="24"/>
        </w:rPr>
        <w:t>нального или межмуниципального значения, местного зн</w:t>
      </w:r>
      <w:r w:rsidRPr="00FB1123">
        <w:rPr>
          <w:sz w:val="24"/>
          <w:szCs w:val="24"/>
        </w:rPr>
        <w:t>а</w:t>
      </w:r>
      <w:r w:rsidRPr="00FB1123">
        <w:rPr>
          <w:sz w:val="24"/>
          <w:szCs w:val="24"/>
        </w:rPr>
        <w:t>чения муниципального района), наименований элементам планировочной структуры в границах посел</w:t>
      </w:r>
      <w:r w:rsidRPr="00FB1123">
        <w:rPr>
          <w:sz w:val="24"/>
          <w:szCs w:val="24"/>
        </w:rPr>
        <w:t>е</w:t>
      </w:r>
      <w:r w:rsidRPr="00FB1123">
        <w:rPr>
          <w:sz w:val="24"/>
          <w:szCs w:val="24"/>
        </w:rPr>
        <w:t>ния, изменение, аннулирование таких наименований, размещение информации в государс</w:t>
      </w:r>
      <w:r w:rsidRPr="00FB1123">
        <w:rPr>
          <w:sz w:val="24"/>
          <w:szCs w:val="24"/>
        </w:rPr>
        <w:t>т</w:t>
      </w:r>
      <w:r w:rsidRPr="00FB1123">
        <w:rPr>
          <w:sz w:val="24"/>
          <w:szCs w:val="24"/>
        </w:rPr>
        <w:t>венном адресном реестре;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11) содействие в развитии сельскохозяйственного производства, создание условий для развития малого и среднего предпринимател</w:t>
      </w:r>
      <w:r w:rsidRPr="00FB1123">
        <w:rPr>
          <w:sz w:val="24"/>
          <w:szCs w:val="24"/>
        </w:rPr>
        <w:t>ь</w:t>
      </w:r>
      <w:r w:rsidRPr="00FB1123">
        <w:rPr>
          <w:sz w:val="24"/>
          <w:szCs w:val="24"/>
        </w:rPr>
        <w:t>ства;</w:t>
      </w:r>
    </w:p>
    <w:p w:rsidR="00FB1123" w:rsidRPr="00FB1123" w:rsidRDefault="00FB1123" w:rsidP="00FB1123">
      <w:pPr>
        <w:autoSpaceDE w:val="0"/>
        <w:autoSpaceDN w:val="0"/>
        <w:adjustRightInd w:val="0"/>
        <w:ind w:right="282" w:firstLine="540"/>
        <w:jc w:val="both"/>
        <w:rPr>
          <w:sz w:val="24"/>
          <w:szCs w:val="24"/>
        </w:rPr>
      </w:pPr>
      <w:r w:rsidRPr="00FB1123">
        <w:rPr>
          <w:sz w:val="24"/>
          <w:szCs w:val="24"/>
        </w:rPr>
        <w:t>12) организация и осуществление мероприятий по работе с детьми и молодежью в п</w:t>
      </w:r>
      <w:r w:rsidRPr="00FB1123">
        <w:rPr>
          <w:sz w:val="24"/>
          <w:szCs w:val="24"/>
        </w:rPr>
        <w:t>о</w:t>
      </w:r>
      <w:r w:rsidRPr="00FB1123">
        <w:rPr>
          <w:sz w:val="24"/>
          <w:szCs w:val="24"/>
        </w:rPr>
        <w:t>селении;</w:t>
      </w:r>
    </w:p>
    <w:p w:rsidR="00B373A1" w:rsidRDefault="00FB1123" w:rsidP="00FB1123">
      <w:pPr>
        <w:rPr>
          <w:sz w:val="24"/>
          <w:szCs w:val="24"/>
        </w:rPr>
      </w:pPr>
      <w:r w:rsidRPr="00FB1123">
        <w:rPr>
          <w:bCs/>
          <w:iCs/>
          <w:sz w:val="24"/>
          <w:szCs w:val="24"/>
        </w:rPr>
        <w:t>13)</w:t>
      </w:r>
      <w:r w:rsidRPr="00FB1123">
        <w:rPr>
          <w:sz w:val="24"/>
          <w:szCs w:val="24"/>
        </w:rPr>
        <w:t xml:space="preserve"> оказание поддержки гражданам и их объединениям, участвующим в о</w:t>
      </w:r>
      <w:r w:rsidRPr="00FB1123">
        <w:rPr>
          <w:sz w:val="24"/>
          <w:szCs w:val="24"/>
        </w:rPr>
        <w:t>х</w:t>
      </w:r>
      <w:r w:rsidRPr="00FB1123">
        <w:rPr>
          <w:sz w:val="24"/>
          <w:szCs w:val="24"/>
        </w:rPr>
        <w:t>ране общественного порядка, создание условий для деятельности народных др</w:t>
      </w:r>
      <w:r w:rsidRPr="00FB1123">
        <w:rPr>
          <w:sz w:val="24"/>
          <w:szCs w:val="24"/>
        </w:rPr>
        <w:t>у</w:t>
      </w:r>
      <w:r w:rsidRPr="00FB1123">
        <w:rPr>
          <w:sz w:val="24"/>
          <w:szCs w:val="24"/>
        </w:rPr>
        <w:t>жин</w:t>
      </w:r>
    </w:p>
    <w:p w:rsidR="00FB1123" w:rsidRDefault="00FB1123" w:rsidP="00FB112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</w:p>
    <w:p w:rsidR="00FB1123" w:rsidRDefault="00FB1123" w:rsidP="00FB112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</w:p>
    <w:p w:rsidR="00FB1123" w:rsidRPr="009A49F5" w:rsidRDefault="00FB1123" w:rsidP="00FB112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  <w:r w:rsidRPr="009A49F5">
        <w:rPr>
          <w:rFonts w:ascii="Times New Roman" w:hAnsi="Times New Roman" w:cs="Times New Roman"/>
          <w:bCs/>
          <w:szCs w:val="28"/>
        </w:rPr>
        <w:t>Статья 22. Исключительные полномочия Совета д</w:t>
      </w:r>
      <w:r w:rsidRPr="009A49F5">
        <w:rPr>
          <w:rFonts w:ascii="Times New Roman" w:hAnsi="Times New Roman" w:cs="Times New Roman"/>
          <w:bCs/>
          <w:szCs w:val="28"/>
        </w:rPr>
        <w:t>е</w:t>
      </w:r>
      <w:r w:rsidRPr="009A49F5">
        <w:rPr>
          <w:rFonts w:ascii="Times New Roman" w:hAnsi="Times New Roman" w:cs="Times New Roman"/>
          <w:bCs/>
          <w:szCs w:val="28"/>
        </w:rPr>
        <w:t>путатов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В исключительной компетенции Совета депутатов нах</w:t>
      </w:r>
      <w:r w:rsidRPr="009A49F5">
        <w:rPr>
          <w:sz w:val="28"/>
          <w:szCs w:val="28"/>
        </w:rPr>
        <w:t>о</w:t>
      </w:r>
      <w:r w:rsidRPr="009A49F5">
        <w:rPr>
          <w:sz w:val="28"/>
          <w:szCs w:val="28"/>
        </w:rPr>
        <w:t>дятся: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1) принятие Устава и внесение в него изменений и д</w:t>
      </w:r>
      <w:r w:rsidRPr="009A49F5">
        <w:rPr>
          <w:sz w:val="28"/>
          <w:szCs w:val="28"/>
        </w:rPr>
        <w:t>о</w:t>
      </w:r>
      <w:r w:rsidRPr="009A49F5">
        <w:rPr>
          <w:sz w:val="28"/>
          <w:szCs w:val="28"/>
        </w:rPr>
        <w:t>полнений;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 xml:space="preserve">2) утверждение </w:t>
      </w:r>
      <w:r w:rsidRPr="009A49F5">
        <w:rPr>
          <w:snapToGrid w:val="0"/>
          <w:sz w:val="28"/>
          <w:szCs w:val="28"/>
        </w:rPr>
        <w:t>бюджета</w:t>
      </w:r>
      <w:r w:rsidRPr="009A49F5">
        <w:rPr>
          <w:sz w:val="28"/>
          <w:szCs w:val="28"/>
        </w:rPr>
        <w:t xml:space="preserve"> поселения и отчета о его и</w:t>
      </w:r>
      <w:r w:rsidRPr="009A49F5">
        <w:rPr>
          <w:sz w:val="28"/>
          <w:szCs w:val="28"/>
        </w:rPr>
        <w:t>с</w:t>
      </w:r>
      <w:r w:rsidRPr="009A49F5">
        <w:rPr>
          <w:sz w:val="28"/>
          <w:szCs w:val="28"/>
        </w:rPr>
        <w:t>полнении;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</w:t>
      </w:r>
      <w:r w:rsidRPr="009A49F5">
        <w:rPr>
          <w:sz w:val="28"/>
          <w:szCs w:val="28"/>
        </w:rPr>
        <w:t>е</w:t>
      </w:r>
      <w:r w:rsidRPr="009A49F5">
        <w:rPr>
          <w:sz w:val="28"/>
          <w:szCs w:val="28"/>
        </w:rPr>
        <w:t>дерации о налогах и сборах;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lastRenderedPageBreak/>
        <w:t>4) принятие планов и программ развития поселения, у</w:t>
      </w:r>
      <w:r w:rsidRPr="009A49F5">
        <w:rPr>
          <w:sz w:val="28"/>
          <w:szCs w:val="28"/>
        </w:rPr>
        <w:t>т</w:t>
      </w:r>
      <w:r w:rsidRPr="009A49F5">
        <w:rPr>
          <w:sz w:val="28"/>
          <w:szCs w:val="28"/>
        </w:rPr>
        <w:t>верждение отчетов об их испо</w:t>
      </w:r>
      <w:r w:rsidRPr="009A49F5">
        <w:rPr>
          <w:sz w:val="28"/>
          <w:szCs w:val="28"/>
        </w:rPr>
        <w:t>л</w:t>
      </w:r>
      <w:r w:rsidRPr="009A49F5">
        <w:rPr>
          <w:sz w:val="28"/>
          <w:szCs w:val="28"/>
        </w:rPr>
        <w:t>нении;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5) определение порядка управления и распоряжения имуществом, находящимся в собс</w:t>
      </w:r>
      <w:r w:rsidRPr="009A49F5">
        <w:rPr>
          <w:sz w:val="28"/>
          <w:szCs w:val="28"/>
        </w:rPr>
        <w:t>т</w:t>
      </w:r>
      <w:r w:rsidRPr="009A49F5">
        <w:rPr>
          <w:sz w:val="28"/>
          <w:szCs w:val="28"/>
        </w:rPr>
        <w:t>венности поселения;</w:t>
      </w:r>
    </w:p>
    <w:p w:rsidR="00FB1123" w:rsidRPr="009A49F5" w:rsidRDefault="00FB1123" w:rsidP="00FB1123">
      <w:pPr>
        <w:autoSpaceDE w:val="0"/>
        <w:autoSpaceDN w:val="0"/>
        <w:adjustRightInd w:val="0"/>
        <w:ind w:right="282" w:firstLine="540"/>
        <w:jc w:val="both"/>
        <w:outlineLvl w:val="0"/>
        <w:rPr>
          <w:sz w:val="28"/>
          <w:szCs w:val="28"/>
        </w:rPr>
      </w:pPr>
      <w:r w:rsidRPr="009A49F5">
        <w:rPr>
          <w:sz w:val="28"/>
          <w:szCs w:val="28"/>
        </w:rPr>
        <w:t>6) определение порядка принятия решений о создании, реорганизации и ли</w:t>
      </w:r>
      <w:r w:rsidRPr="009A49F5">
        <w:rPr>
          <w:sz w:val="28"/>
          <w:szCs w:val="28"/>
        </w:rPr>
        <w:t>к</w:t>
      </w:r>
      <w:r w:rsidRPr="009A49F5">
        <w:rPr>
          <w:sz w:val="28"/>
          <w:szCs w:val="28"/>
        </w:rPr>
        <w:t>видации муниципальных предприятий, а также об установлении тарифов на усл</w:t>
      </w:r>
      <w:r w:rsidRPr="009A49F5">
        <w:rPr>
          <w:sz w:val="28"/>
          <w:szCs w:val="28"/>
        </w:rPr>
        <w:t>у</w:t>
      </w:r>
      <w:r w:rsidRPr="009A49F5">
        <w:rPr>
          <w:sz w:val="28"/>
          <w:szCs w:val="28"/>
        </w:rPr>
        <w:t>ги муниципальных предприятий и учреждений, выполнение работ, за исключением случаев, предусмотренных фед</w:t>
      </w:r>
      <w:r w:rsidRPr="009A49F5">
        <w:rPr>
          <w:sz w:val="28"/>
          <w:szCs w:val="28"/>
        </w:rPr>
        <w:t>е</w:t>
      </w:r>
      <w:r w:rsidRPr="009A49F5">
        <w:rPr>
          <w:sz w:val="28"/>
          <w:szCs w:val="28"/>
        </w:rPr>
        <w:t>ральными законами;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7) определение порядка участия поселения в организациях межмуниципального сотрудн</w:t>
      </w:r>
      <w:r w:rsidRPr="009A49F5">
        <w:rPr>
          <w:sz w:val="28"/>
          <w:szCs w:val="28"/>
        </w:rPr>
        <w:t>и</w:t>
      </w:r>
      <w:r w:rsidRPr="009A49F5">
        <w:rPr>
          <w:sz w:val="28"/>
          <w:szCs w:val="28"/>
        </w:rPr>
        <w:t>чества;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</w:t>
      </w:r>
      <w:r w:rsidRPr="009A49F5">
        <w:rPr>
          <w:sz w:val="28"/>
          <w:szCs w:val="28"/>
        </w:rPr>
        <w:t>е</w:t>
      </w:r>
      <w:r w:rsidRPr="009A49F5">
        <w:rPr>
          <w:sz w:val="28"/>
          <w:szCs w:val="28"/>
        </w:rPr>
        <w:t>ния;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 xml:space="preserve">9) </w:t>
      </w:r>
      <w:proofErr w:type="gramStart"/>
      <w:r w:rsidRPr="009A49F5">
        <w:rPr>
          <w:sz w:val="28"/>
          <w:szCs w:val="28"/>
        </w:rPr>
        <w:t>контроль за</w:t>
      </w:r>
      <w:proofErr w:type="gramEnd"/>
      <w:r w:rsidRPr="009A49F5">
        <w:rPr>
          <w:sz w:val="28"/>
          <w:szCs w:val="28"/>
        </w:rPr>
        <w:t xml:space="preserve"> исполнением органами местного самоуправления и должнос</w:t>
      </w:r>
      <w:r w:rsidRPr="009A49F5">
        <w:rPr>
          <w:sz w:val="28"/>
          <w:szCs w:val="28"/>
        </w:rPr>
        <w:t>т</w:t>
      </w:r>
      <w:r w:rsidRPr="009A49F5">
        <w:rPr>
          <w:sz w:val="28"/>
          <w:szCs w:val="28"/>
        </w:rPr>
        <w:t>ными лицами местного самоуправления полномочий по решению вопросов мес</w:t>
      </w:r>
      <w:r w:rsidRPr="009A49F5">
        <w:rPr>
          <w:sz w:val="28"/>
          <w:szCs w:val="28"/>
        </w:rPr>
        <w:t>т</w:t>
      </w:r>
      <w:r w:rsidRPr="009A49F5">
        <w:rPr>
          <w:sz w:val="28"/>
          <w:szCs w:val="28"/>
        </w:rPr>
        <w:t>ного значения;</w:t>
      </w:r>
    </w:p>
    <w:p w:rsidR="00FB1123" w:rsidRPr="009A49F5" w:rsidRDefault="00FB1123" w:rsidP="00FB1123">
      <w:pPr>
        <w:ind w:right="282" w:firstLine="540"/>
        <w:jc w:val="both"/>
        <w:rPr>
          <w:bCs/>
          <w:iCs/>
          <w:sz w:val="28"/>
          <w:szCs w:val="28"/>
        </w:rPr>
      </w:pPr>
      <w:r w:rsidRPr="009A49F5">
        <w:rPr>
          <w:bCs/>
          <w:iCs/>
          <w:sz w:val="28"/>
          <w:szCs w:val="28"/>
        </w:rPr>
        <w:t>10) принятие решения об удалении главы сельсовета  в отставку.</w:t>
      </w:r>
    </w:p>
    <w:p w:rsidR="00FB1123" w:rsidRPr="009A49F5" w:rsidRDefault="00FB1123" w:rsidP="00FB112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</w:p>
    <w:p w:rsidR="00FB1123" w:rsidRDefault="00FB1123" w:rsidP="00FB112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</w:p>
    <w:p w:rsidR="00FB1123" w:rsidRDefault="00FB1123" w:rsidP="00FB112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</w:p>
    <w:p w:rsidR="00FB1123" w:rsidRPr="009A49F5" w:rsidRDefault="00FB1123" w:rsidP="00FB112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  <w:r w:rsidRPr="009A49F5">
        <w:rPr>
          <w:rFonts w:ascii="Times New Roman" w:hAnsi="Times New Roman" w:cs="Times New Roman"/>
          <w:bCs/>
          <w:szCs w:val="28"/>
        </w:rPr>
        <w:t>Статья 23. Иные полномочия Совета депут</w:t>
      </w:r>
      <w:r w:rsidRPr="009A49F5">
        <w:rPr>
          <w:rFonts w:ascii="Times New Roman" w:hAnsi="Times New Roman" w:cs="Times New Roman"/>
          <w:bCs/>
          <w:szCs w:val="28"/>
        </w:rPr>
        <w:t>а</w:t>
      </w:r>
      <w:r w:rsidRPr="009A49F5">
        <w:rPr>
          <w:rFonts w:ascii="Times New Roman" w:hAnsi="Times New Roman" w:cs="Times New Roman"/>
          <w:bCs/>
          <w:szCs w:val="28"/>
        </w:rPr>
        <w:t>тов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К иным полномочиям Совета депутатов относи</w:t>
      </w:r>
      <w:r w:rsidRPr="009A49F5">
        <w:rPr>
          <w:sz w:val="28"/>
          <w:szCs w:val="28"/>
        </w:rPr>
        <w:t>т</w:t>
      </w:r>
      <w:r w:rsidRPr="009A49F5">
        <w:rPr>
          <w:sz w:val="28"/>
          <w:szCs w:val="28"/>
        </w:rPr>
        <w:t>ся:</w:t>
      </w:r>
    </w:p>
    <w:p w:rsidR="00FB1123" w:rsidRPr="009A49F5" w:rsidRDefault="00FB1123" w:rsidP="00FB1123">
      <w:pPr>
        <w:tabs>
          <w:tab w:val="left" w:pos="0"/>
        </w:tabs>
        <w:ind w:right="282" w:firstLine="540"/>
        <w:jc w:val="both"/>
        <w:rPr>
          <w:bCs/>
          <w:iCs/>
          <w:sz w:val="28"/>
          <w:szCs w:val="28"/>
        </w:rPr>
      </w:pPr>
      <w:r w:rsidRPr="009A49F5">
        <w:rPr>
          <w:sz w:val="28"/>
          <w:szCs w:val="28"/>
        </w:rPr>
        <w:t xml:space="preserve">1) избрание главы сельсовета, </w:t>
      </w:r>
      <w:r w:rsidRPr="009A49F5">
        <w:rPr>
          <w:bCs/>
          <w:iCs/>
          <w:sz w:val="28"/>
          <w:szCs w:val="28"/>
        </w:rPr>
        <w:t>заслушивание ежегодных отчетов главы сел</w:t>
      </w:r>
      <w:r w:rsidRPr="009A49F5">
        <w:rPr>
          <w:bCs/>
          <w:iCs/>
          <w:sz w:val="28"/>
          <w:szCs w:val="28"/>
        </w:rPr>
        <w:t>ь</w:t>
      </w:r>
      <w:r w:rsidRPr="009A49F5">
        <w:rPr>
          <w:bCs/>
          <w:iCs/>
          <w:sz w:val="28"/>
          <w:szCs w:val="28"/>
        </w:rPr>
        <w:t>совета, главы Администрации сельсовета о результатах их деятельности, деятел</w:t>
      </w:r>
      <w:r w:rsidRPr="009A49F5">
        <w:rPr>
          <w:bCs/>
          <w:iCs/>
          <w:sz w:val="28"/>
          <w:szCs w:val="28"/>
        </w:rPr>
        <w:t>ь</w:t>
      </w:r>
      <w:r w:rsidRPr="009A49F5">
        <w:rPr>
          <w:bCs/>
          <w:iCs/>
          <w:sz w:val="28"/>
          <w:szCs w:val="28"/>
        </w:rPr>
        <w:t>ности Администрации сельсовета и иных подведомственных главе  сельсовета о</w:t>
      </w:r>
      <w:r w:rsidRPr="009A49F5">
        <w:rPr>
          <w:bCs/>
          <w:iCs/>
          <w:sz w:val="28"/>
          <w:szCs w:val="28"/>
        </w:rPr>
        <w:t>р</w:t>
      </w:r>
      <w:r w:rsidRPr="009A49F5">
        <w:rPr>
          <w:bCs/>
          <w:iCs/>
          <w:sz w:val="28"/>
          <w:szCs w:val="28"/>
        </w:rPr>
        <w:t>ганов местного самоуправления, в том числе о решении  вопросов, поставленных Советом деп</w:t>
      </w:r>
      <w:r w:rsidRPr="009A49F5">
        <w:rPr>
          <w:bCs/>
          <w:iCs/>
          <w:sz w:val="28"/>
          <w:szCs w:val="28"/>
        </w:rPr>
        <w:t>у</w:t>
      </w:r>
      <w:r w:rsidRPr="009A49F5">
        <w:rPr>
          <w:bCs/>
          <w:iCs/>
          <w:sz w:val="28"/>
          <w:szCs w:val="28"/>
        </w:rPr>
        <w:t>татов;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2) утверждение Регламента, внесение в него и</w:t>
      </w:r>
      <w:r w:rsidRPr="009A49F5">
        <w:rPr>
          <w:sz w:val="28"/>
          <w:szCs w:val="28"/>
        </w:rPr>
        <w:t>з</w:t>
      </w:r>
      <w:r w:rsidRPr="009A49F5">
        <w:rPr>
          <w:sz w:val="28"/>
          <w:szCs w:val="28"/>
        </w:rPr>
        <w:t>менений и дополнений;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 xml:space="preserve">3) создание комиссии Совета депутатов по </w:t>
      </w:r>
      <w:proofErr w:type="gramStart"/>
      <w:r w:rsidRPr="009A49F5">
        <w:rPr>
          <w:sz w:val="28"/>
          <w:szCs w:val="28"/>
        </w:rPr>
        <w:t>контролю за</w:t>
      </w:r>
      <w:proofErr w:type="gramEnd"/>
      <w:r w:rsidRPr="009A49F5">
        <w:rPr>
          <w:sz w:val="28"/>
          <w:szCs w:val="28"/>
        </w:rPr>
        <w:t xml:space="preserve"> исполнением  бю</w:t>
      </w:r>
      <w:r w:rsidRPr="009A49F5">
        <w:rPr>
          <w:sz w:val="28"/>
          <w:szCs w:val="28"/>
        </w:rPr>
        <w:t>д</w:t>
      </w:r>
      <w:r w:rsidRPr="009A49F5">
        <w:rPr>
          <w:sz w:val="28"/>
          <w:szCs w:val="28"/>
        </w:rPr>
        <w:t>жета поселения, проведению экспертизы проектов бюджета поселения и норм</w:t>
      </w:r>
      <w:r w:rsidRPr="009A49F5">
        <w:rPr>
          <w:sz w:val="28"/>
          <w:szCs w:val="28"/>
        </w:rPr>
        <w:t>а</w:t>
      </w:r>
      <w:r w:rsidRPr="009A49F5">
        <w:rPr>
          <w:sz w:val="28"/>
          <w:szCs w:val="28"/>
        </w:rPr>
        <w:t>тивных правовых актов органов местного самоуправления, регулирующих бюджетные правоотн</w:t>
      </w:r>
      <w:r w:rsidRPr="009A49F5">
        <w:rPr>
          <w:sz w:val="28"/>
          <w:szCs w:val="28"/>
        </w:rPr>
        <w:t>о</w:t>
      </w:r>
      <w:r w:rsidRPr="009A49F5">
        <w:rPr>
          <w:sz w:val="28"/>
          <w:szCs w:val="28"/>
        </w:rPr>
        <w:t>шения;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4) введение компенсационных выплат депутатам для возмещения расходов, связанных с депутатской деятельностью, установление их размера и периодичн</w:t>
      </w:r>
      <w:r w:rsidRPr="009A49F5">
        <w:rPr>
          <w:sz w:val="28"/>
          <w:szCs w:val="28"/>
        </w:rPr>
        <w:t>о</w:t>
      </w:r>
      <w:r w:rsidRPr="009A49F5">
        <w:rPr>
          <w:sz w:val="28"/>
          <w:szCs w:val="28"/>
        </w:rPr>
        <w:t>сти выплат;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 xml:space="preserve">5) обращение в суд с заявлениями </w:t>
      </w:r>
      <w:r w:rsidRPr="009A49F5">
        <w:rPr>
          <w:snapToGrid w:val="0"/>
          <w:sz w:val="28"/>
          <w:szCs w:val="28"/>
        </w:rPr>
        <w:t>в защиту публичных интересов</w:t>
      </w:r>
      <w:r w:rsidRPr="009A49F5">
        <w:rPr>
          <w:sz w:val="28"/>
          <w:szCs w:val="28"/>
        </w:rPr>
        <w:t xml:space="preserve"> в случаях, предусмотренных федеральными зак</w:t>
      </w:r>
      <w:r w:rsidRPr="009A49F5">
        <w:rPr>
          <w:sz w:val="28"/>
          <w:szCs w:val="28"/>
        </w:rPr>
        <w:t>о</w:t>
      </w:r>
      <w:r w:rsidRPr="009A49F5">
        <w:rPr>
          <w:sz w:val="28"/>
          <w:szCs w:val="28"/>
        </w:rPr>
        <w:t>нами;</w:t>
      </w:r>
    </w:p>
    <w:p w:rsidR="00FB1123" w:rsidRPr="009A49F5" w:rsidRDefault="00FB1123" w:rsidP="00FB1123">
      <w:pPr>
        <w:ind w:right="282" w:firstLine="540"/>
        <w:jc w:val="both"/>
        <w:rPr>
          <w:bCs/>
          <w:sz w:val="28"/>
          <w:szCs w:val="28"/>
        </w:rPr>
      </w:pPr>
      <w:r w:rsidRPr="009A49F5">
        <w:rPr>
          <w:sz w:val="28"/>
          <w:szCs w:val="28"/>
        </w:rPr>
        <w:t xml:space="preserve">6) </w:t>
      </w:r>
      <w:r w:rsidRPr="009A49F5">
        <w:rPr>
          <w:bCs/>
          <w:sz w:val="28"/>
          <w:szCs w:val="28"/>
        </w:rPr>
        <w:t>установление порядка составления и рассмотрения проекта бюджета пос</w:t>
      </w:r>
      <w:r w:rsidRPr="009A49F5">
        <w:rPr>
          <w:bCs/>
          <w:sz w:val="28"/>
          <w:szCs w:val="28"/>
        </w:rPr>
        <w:t>е</w:t>
      </w:r>
      <w:r w:rsidRPr="009A49F5">
        <w:rPr>
          <w:bCs/>
          <w:sz w:val="28"/>
          <w:szCs w:val="28"/>
        </w:rPr>
        <w:t xml:space="preserve">ления, утверждения и исполнения бюджета поселения, осуществления </w:t>
      </w:r>
      <w:proofErr w:type="gramStart"/>
      <w:r w:rsidRPr="009A49F5">
        <w:rPr>
          <w:bCs/>
          <w:sz w:val="28"/>
          <w:szCs w:val="28"/>
        </w:rPr>
        <w:t>контроля за</w:t>
      </w:r>
      <w:proofErr w:type="gramEnd"/>
      <w:r w:rsidRPr="009A49F5">
        <w:rPr>
          <w:bCs/>
          <w:sz w:val="28"/>
          <w:szCs w:val="28"/>
        </w:rPr>
        <w:t xml:space="preserve"> его исполнением и утверждения отчета об исполнении бюджета пос</w:t>
      </w:r>
      <w:r w:rsidRPr="009A49F5">
        <w:rPr>
          <w:bCs/>
          <w:sz w:val="28"/>
          <w:szCs w:val="28"/>
        </w:rPr>
        <w:t>е</w:t>
      </w:r>
      <w:r w:rsidRPr="009A49F5">
        <w:rPr>
          <w:bCs/>
          <w:sz w:val="28"/>
          <w:szCs w:val="28"/>
        </w:rPr>
        <w:t>ления;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 xml:space="preserve">7) установление </w:t>
      </w:r>
      <w:proofErr w:type="gramStart"/>
      <w:r w:rsidRPr="009A49F5">
        <w:rPr>
          <w:sz w:val="28"/>
          <w:szCs w:val="28"/>
        </w:rPr>
        <w:t>порядка определения размеров части прибыли муниципал</w:t>
      </w:r>
      <w:r w:rsidRPr="009A49F5">
        <w:rPr>
          <w:sz w:val="28"/>
          <w:szCs w:val="28"/>
        </w:rPr>
        <w:t>ь</w:t>
      </w:r>
      <w:r w:rsidRPr="009A49F5">
        <w:rPr>
          <w:sz w:val="28"/>
          <w:szCs w:val="28"/>
        </w:rPr>
        <w:t>ных унитарных</w:t>
      </w:r>
      <w:proofErr w:type="gramEnd"/>
      <w:r w:rsidRPr="009A49F5">
        <w:rPr>
          <w:sz w:val="28"/>
          <w:szCs w:val="28"/>
        </w:rPr>
        <w:t xml:space="preserve"> предприятий, остающейся после уплаты </w:t>
      </w:r>
      <w:r w:rsidRPr="009A49F5">
        <w:rPr>
          <w:sz w:val="28"/>
          <w:szCs w:val="28"/>
        </w:rPr>
        <w:lastRenderedPageBreak/>
        <w:t>налогов и иных обязательных платежей, по</w:t>
      </w:r>
      <w:r w:rsidRPr="009A49F5">
        <w:rPr>
          <w:sz w:val="28"/>
          <w:szCs w:val="28"/>
        </w:rPr>
        <w:t>д</w:t>
      </w:r>
      <w:r w:rsidRPr="009A49F5">
        <w:rPr>
          <w:sz w:val="28"/>
          <w:szCs w:val="28"/>
        </w:rPr>
        <w:t>лежащих перечислению в бюджет поселения;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bCs/>
          <w:iCs/>
          <w:sz w:val="28"/>
          <w:szCs w:val="28"/>
        </w:rPr>
        <w:t>8)</w:t>
      </w:r>
      <w:r w:rsidRPr="009A49F5">
        <w:rPr>
          <w:sz w:val="28"/>
          <w:szCs w:val="28"/>
        </w:rPr>
        <w:t xml:space="preserve"> установление ставок арендной платы, порядка, условий и сроков ее внес</w:t>
      </w:r>
      <w:r w:rsidRPr="009A49F5">
        <w:rPr>
          <w:sz w:val="28"/>
          <w:szCs w:val="28"/>
        </w:rPr>
        <w:t>е</w:t>
      </w:r>
      <w:r w:rsidRPr="009A49F5">
        <w:rPr>
          <w:sz w:val="28"/>
          <w:szCs w:val="28"/>
        </w:rPr>
        <w:t>ния, предоставление льгот в отношении имущества, находящегося в собственности пос</w:t>
      </w:r>
      <w:r w:rsidRPr="009A49F5">
        <w:rPr>
          <w:sz w:val="28"/>
          <w:szCs w:val="28"/>
        </w:rPr>
        <w:t>е</w:t>
      </w:r>
      <w:r w:rsidRPr="009A49F5">
        <w:rPr>
          <w:sz w:val="28"/>
          <w:szCs w:val="28"/>
        </w:rPr>
        <w:t>ления;</w:t>
      </w:r>
    </w:p>
    <w:p w:rsidR="00FB1123" w:rsidRPr="009A49F5" w:rsidRDefault="00FB1123" w:rsidP="00FB1123">
      <w:pPr>
        <w:ind w:right="282" w:firstLine="540"/>
        <w:jc w:val="both"/>
        <w:rPr>
          <w:bCs/>
          <w:iCs/>
          <w:sz w:val="28"/>
          <w:szCs w:val="28"/>
        </w:rPr>
      </w:pPr>
      <w:r w:rsidRPr="009A49F5">
        <w:rPr>
          <w:sz w:val="28"/>
          <w:szCs w:val="28"/>
        </w:rPr>
        <w:t>9)</w:t>
      </w:r>
      <w:r w:rsidRPr="009A49F5">
        <w:rPr>
          <w:bCs/>
          <w:iCs/>
          <w:sz w:val="28"/>
          <w:szCs w:val="28"/>
        </w:rPr>
        <w:t xml:space="preserve"> принятие решений совместно с представительными органами иных мун</w:t>
      </w:r>
      <w:r w:rsidRPr="009A49F5">
        <w:rPr>
          <w:bCs/>
          <w:iCs/>
          <w:sz w:val="28"/>
          <w:szCs w:val="28"/>
        </w:rPr>
        <w:t>и</w:t>
      </w:r>
      <w:r w:rsidRPr="009A49F5">
        <w:rPr>
          <w:bCs/>
          <w:iCs/>
          <w:sz w:val="28"/>
          <w:szCs w:val="28"/>
        </w:rPr>
        <w:t>ципальных образований об учреждении для совместного решения вопросов мес</w:t>
      </w:r>
      <w:r w:rsidRPr="009A49F5">
        <w:rPr>
          <w:bCs/>
          <w:iCs/>
          <w:sz w:val="28"/>
          <w:szCs w:val="28"/>
        </w:rPr>
        <w:t>т</w:t>
      </w:r>
      <w:r w:rsidRPr="009A49F5">
        <w:rPr>
          <w:bCs/>
          <w:iCs/>
          <w:sz w:val="28"/>
          <w:szCs w:val="28"/>
        </w:rPr>
        <w:t>ного значения межмуниципальных хозяйственных обществ в форме закрытых акционерных обществ и обществ с ограниченной ответс</w:t>
      </w:r>
      <w:r w:rsidRPr="009A49F5">
        <w:rPr>
          <w:bCs/>
          <w:iCs/>
          <w:sz w:val="28"/>
          <w:szCs w:val="28"/>
        </w:rPr>
        <w:t>т</w:t>
      </w:r>
      <w:r w:rsidRPr="009A49F5">
        <w:rPr>
          <w:bCs/>
          <w:iCs/>
          <w:sz w:val="28"/>
          <w:szCs w:val="28"/>
        </w:rPr>
        <w:t>венностью;</w:t>
      </w:r>
    </w:p>
    <w:p w:rsidR="00FB1123" w:rsidRPr="009A49F5" w:rsidRDefault="00FB1123" w:rsidP="00FB1123">
      <w:pPr>
        <w:ind w:right="282" w:firstLine="540"/>
        <w:jc w:val="both"/>
        <w:rPr>
          <w:bCs/>
          <w:iCs/>
          <w:sz w:val="28"/>
          <w:szCs w:val="28"/>
        </w:rPr>
      </w:pPr>
      <w:r w:rsidRPr="009A49F5">
        <w:rPr>
          <w:sz w:val="28"/>
          <w:szCs w:val="28"/>
        </w:rPr>
        <w:t>10)</w:t>
      </w:r>
      <w:r w:rsidRPr="009A49F5">
        <w:rPr>
          <w:bCs/>
          <w:iCs/>
          <w:sz w:val="28"/>
          <w:szCs w:val="28"/>
        </w:rPr>
        <w:t xml:space="preserve"> принятие решений о создании некоммерческих организаций в форме автономных некоммерческих организ</w:t>
      </w:r>
      <w:r w:rsidRPr="009A49F5">
        <w:rPr>
          <w:bCs/>
          <w:iCs/>
          <w:sz w:val="28"/>
          <w:szCs w:val="28"/>
        </w:rPr>
        <w:t>а</w:t>
      </w:r>
      <w:r w:rsidRPr="009A49F5">
        <w:rPr>
          <w:bCs/>
          <w:iCs/>
          <w:sz w:val="28"/>
          <w:szCs w:val="28"/>
        </w:rPr>
        <w:t>ций и фондов;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bCs/>
          <w:iCs/>
          <w:sz w:val="28"/>
          <w:szCs w:val="28"/>
        </w:rPr>
        <w:t>11)</w:t>
      </w:r>
      <w:r w:rsidRPr="009A49F5">
        <w:rPr>
          <w:sz w:val="28"/>
          <w:szCs w:val="28"/>
        </w:rPr>
        <w:t xml:space="preserve"> определение в соответствии с федеральными зак</w:t>
      </w:r>
      <w:r w:rsidRPr="009A49F5">
        <w:rPr>
          <w:sz w:val="28"/>
          <w:szCs w:val="28"/>
        </w:rPr>
        <w:t>о</w:t>
      </w:r>
      <w:r w:rsidRPr="009A49F5">
        <w:rPr>
          <w:sz w:val="28"/>
          <w:szCs w:val="28"/>
        </w:rPr>
        <w:t>нами порядка и условий приватизации имущества, находящегося в собстве</w:t>
      </w:r>
      <w:r w:rsidRPr="009A49F5">
        <w:rPr>
          <w:sz w:val="28"/>
          <w:szCs w:val="28"/>
        </w:rPr>
        <w:t>н</w:t>
      </w:r>
      <w:r w:rsidRPr="009A49F5">
        <w:rPr>
          <w:sz w:val="28"/>
          <w:szCs w:val="28"/>
        </w:rPr>
        <w:t>ности поселения;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bCs/>
          <w:iCs/>
          <w:sz w:val="28"/>
          <w:szCs w:val="28"/>
        </w:rPr>
        <w:t>12)</w:t>
      </w:r>
      <w:r w:rsidRPr="009A49F5">
        <w:rPr>
          <w:sz w:val="28"/>
          <w:szCs w:val="28"/>
        </w:rPr>
        <w:t xml:space="preserve"> принятие решений о приватизации имущества, находящегося в собстве</w:t>
      </w:r>
      <w:r w:rsidRPr="009A49F5">
        <w:rPr>
          <w:sz w:val="28"/>
          <w:szCs w:val="28"/>
        </w:rPr>
        <w:t>н</w:t>
      </w:r>
      <w:r w:rsidRPr="009A49F5">
        <w:rPr>
          <w:sz w:val="28"/>
          <w:szCs w:val="28"/>
        </w:rPr>
        <w:t>ности поселения, о сделках с имуществом, находящимся в собственности поселения, подлежащих утверждению Советом депут</w:t>
      </w:r>
      <w:r w:rsidRPr="009A49F5">
        <w:rPr>
          <w:sz w:val="28"/>
          <w:szCs w:val="28"/>
        </w:rPr>
        <w:t>а</w:t>
      </w:r>
      <w:r w:rsidRPr="009A49F5">
        <w:rPr>
          <w:sz w:val="28"/>
          <w:szCs w:val="28"/>
        </w:rPr>
        <w:t>тов;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bCs/>
          <w:iCs/>
          <w:sz w:val="28"/>
          <w:szCs w:val="28"/>
        </w:rPr>
        <w:t>13)</w:t>
      </w:r>
      <w:r w:rsidRPr="009A49F5">
        <w:rPr>
          <w:sz w:val="28"/>
          <w:szCs w:val="28"/>
        </w:rPr>
        <w:t xml:space="preserve"> установление права ограниченного пользования чужим земельным участком (публичного сервитута) для обеспечения интересов местного сам</w:t>
      </w:r>
      <w:r w:rsidRPr="009A49F5">
        <w:rPr>
          <w:sz w:val="28"/>
          <w:szCs w:val="28"/>
        </w:rPr>
        <w:t>о</w:t>
      </w:r>
      <w:r w:rsidRPr="009A49F5">
        <w:rPr>
          <w:sz w:val="28"/>
          <w:szCs w:val="28"/>
        </w:rPr>
        <w:t>управления или населения, без изъятия земельных участков;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proofErr w:type="gramStart"/>
      <w:r w:rsidRPr="009A49F5">
        <w:rPr>
          <w:bCs/>
          <w:iCs/>
          <w:sz w:val="28"/>
          <w:szCs w:val="28"/>
        </w:rPr>
        <w:t>14)</w:t>
      </w:r>
      <w:r w:rsidRPr="009A49F5">
        <w:rPr>
          <w:sz w:val="28"/>
          <w:szCs w:val="28"/>
        </w:rPr>
        <w:t xml:space="preserve"> установление предельных (максимального и минимального) размеров земельных участков, пр</w:t>
      </w:r>
      <w:r w:rsidRPr="009A49F5">
        <w:rPr>
          <w:sz w:val="28"/>
          <w:szCs w:val="28"/>
        </w:rPr>
        <w:t>е</w:t>
      </w:r>
      <w:r w:rsidRPr="009A49F5">
        <w:rPr>
          <w:sz w:val="28"/>
          <w:szCs w:val="28"/>
        </w:rPr>
        <w:t>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</w:t>
      </w:r>
      <w:r w:rsidRPr="009A49F5">
        <w:rPr>
          <w:sz w:val="28"/>
          <w:szCs w:val="28"/>
        </w:rPr>
        <w:t>и</w:t>
      </w:r>
      <w:r w:rsidRPr="009A49F5">
        <w:rPr>
          <w:sz w:val="28"/>
          <w:szCs w:val="28"/>
        </w:rPr>
        <w:t>лищного строительства;</w:t>
      </w:r>
      <w:proofErr w:type="gramEnd"/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bCs/>
          <w:iCs/>
          <w:sz w:val="28"/>
          <w:szCs w:val="28"/>
        </w:rPr>
        <w:t>15)</w:t>
      </w:r>
      <w:r w:rsidRPr="009A49F5">
        <w:rPr>
          <w:sz w:val="28"/>
          <w:szCs w:val="28"/>
        </w:rPr>
        <w:t xml:space="preserve"> установление в случаях, предусмотренных федеральным законом, макс</w:t>
      </w:r>
      <w:r w:rsidRPr="009A49F5">
        <w:rPr>
          <w:sz w:val="28"/>
          <w:szCs w:val="28"/>
        </w:rPr>
        <w:t>и</w:t>
      </w:r>
      <w:r w:rsidRPr="009A49F5">
        <w:rPr>
          <w:sz w:val="28"/>
          <w:szCs w:val="28"/>
        </w:rPr>
        <w:t>мальных размеров земельных участков, предоставляемых гражданам в собстве</w:t>
      </w:r>
      <w:r w:rsidRPr="009A49F5">
        <w:rPr>
          <w:sz w:val="28"/>
          <w:szCs w:val="28"/>
        </w:rPr>
        <w:t>н</w:t>
      </w:r>
      <w:r w:rsidRPr="009A49F5">
        <w:rPr>
          <w:sz w:val="28"/>
          <w:szCs w:val="28"/>
        </w:rPr>
        <w:t>ность бесплатно из земель, находящихся в собственности поселения;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sz w:val="28"/>
          <w:szCs w:val="28"/>
        </w:rPr>
        <w:t>16)</w:t>
      </w:r>
      <w:r w:rsidRPr="009A49F5">
        <w:rPr>
          <w:b/>
          <w:sz w:val="28"/>
          <w:szCs w:val="28"/>
        </w:rPr>
        <w:t xml:space="preserve"> </w:t>
      </w:r>
      <w:r w:rsidRPr="009A49F5">
        <w:rPr>
          <w:sz w:val="28"/>
          <w:szCs w:val="28"/>
        </w:rPr>
        <w:t>установление порядка финансирования мероприятий по улучшению у</w:t>
      </w:r>
      <w:r w:rsidRPr="009A49F5">
        <w:rPr>
          <w:sz w:val="28"/>
          <w:szCs w:val="28"/>
        </w:rPr>
        <w:t>с</w:t>
      </w:r>
      <w:r w:rsidRPr="009A49F5">
        <w:rPr>
          <w:sz w:val="28"/>
          <w:szCs w:val="28"/>
        </w:rPr>
        <w:t>ловий и охраны труда за счет средств бюджета поселения, внебюджетных исто</w:t>
      </w:r>
      <w:r w:rsidRPr="009A49F5">
        <w:rPr>
          <w:sz w:val="28"/>
          <w:szCs w:val="28"/>
        </w:rPr>
        <w:t>ч</w:t>
      </w:r>
      <w:r w:rsidRPr="009A49F5">
        <w:rPr>
          <w:sz w:val="28"/>
          <w:szCs w:val="28"/>
        </w:rPr>
        <w:t>ников;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bCs/>
          <w:iCs/>
          <w:sz w:val="28"/>
          <w:szCs w:val="28"/>
        </w:rPr>
        <w:t>17)</w:t>
      </w:r>
      <w:r w:rsidRPr="009A49F5">
        <w:rPr>
          <w:sz w:val="28"/>
          <w:szCs w:val="28"/>
        </w:rPr>
        <w:t xml:space="preserve"> принятие решения о привлечении граждан к выполнению на добровол</w:t>
      </w:r>
      <w:r w:rsidRPr="009A49F5">
        <w:rPr>
          <w:sz w:val="28"/>
          <w:szCs w:val="28"/>
        </w:rPr>
        <w:t>ь</w:t>
      </w:r>
      <w:r w:rsidRPr="009A49F5">
        <w:rPr>
          <w:sz w:val="28"/>
          <w:szCs w:val="28"/>
        </w:rPr>
        <w:t>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</w:t>
      </w:r>
      <w:r w:rsidRPr="009A49F5">
        <w:rPr>
          <w:sz w:val="28"/>
          <w:szCs w:val="28"/>
        </w:rPr>
        <w:t>а</w:t>
      </w:r>
      <w:r w:rsidRPr="009A49F5">
        <w:rPr>
          <w:sz w:val="28"/>
          <w:szCs w:val="28"/>
        </w:rPr>
        <w:t>стоящего Устава;</w:t>
      </w:r>
    </w:p>
    <w:p w:rsidR="00FB1123" w:rsidRPr="009A49F5" w:rsidRDefault="00FB1123" w:rsidP="00FB1123">
      <w:pPr>
        <w:ind w:right="282" w:firstLine="540"/>
        <w:jc w:val="both"/>
        <w:rPr>
          <w:sz w:val="28"/>
          <w:szCs w:val="28"/>
        </w:rPr>
      </w:pPr>
      <w:r w:rsidRPr="009A49F5">
        <w:rPr>
          <w:bCs/>
          <w:iCs/>
          <w:sz w:val="28"/>
          <w:szCs w:val="28"/>
        </w:rPr>
        <w:t>18)</w:t>
      </w:r>
      <w:r w:rsidRPr="009A49F5">
        <w:rPr>
          <w:sz w:val="28"/>
          <w:szCs w:val="28"/>
        </w:rPr>
        <w:t xml:space="preserve"> осуществление иных полномочий в соответствии с федеральными законами, законами Алтайского края, н</w:t>
      </w:r>
      <w:r w:rsidRPr="009A49F5">
        <w:rPr>
          <w:sz w:val="28"/>
          <w:szCs w:val="28"/>
        </w:rPr>
        <w:t>а</w:t>
      </w:r>
      <w:r w:rsidRPr="009A49F5">
        <w:rPr>
          <w:sz w:val="28"/>
          <w:szCs w:val="28"/>
        </w:rPr>
        <w:t>стоящим Уставом.</w:t>
      </w:r>
    </w:p>
    <w:p w:rsidR="00FB1123" w:rsidRPr="009A49F5" w:rsidRDefault="00FB1123" w:rsidP="00FB1123">
      <w:pPr>
        <w:pStyle w:val="4"/>
        <w:ind w:right="282" w:firstLine="540"/>
        <w:rPr>
          <w:rFonts w:ascii="Times New Roman" w:hAnsi="Times New Roman" w:cs="Times New Roman"/>
          <w:bCs/>
          <w:szCs w:val="28"/>
        </w:rPr>
      </w:pPr>
    </w:p>
    <w:p w:rsidR="00FB1123" w:rsidRPr="00FB1123" w:rsidRDefault="00FB1123" w:rsidP="00FB1123">
      <w:pPr>
        <w:rPr>
          <w:sz w:val="24"/>
          <w:szCs w:val="24"/>
        </w:rPr>
      </w:pPr>
    </w:p>
    <w:sectPr w:rsidR="00FB1123" w:rsidRPr="00FB1123" w:rsidSect="00481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FB1123"/>
    <w:rsid w:val="000A6A57"/>
    <w:rsid w:val="00386E61"/>
    <w:rsid w:val="00450058"/>
    <w:rsid w:val="00481F6B"/>
    <w:rsid w:val="007411B5"/>
    <w:rsid w:val="00FB1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1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B1123"/>
    <w:pPr>
      <w:keepNext/>
      <w:ind w:firstLine="567"/>
      <w:jc w:val="both"/>
      <w:outlineLvl w:val="3"/>
    </w:pPr>
    <w:rPr>
      <w:rFonts w:ascii="Arial" w:hAnsi="Arial" w:cs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B1123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FB112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B1123"/>
    <w:rPr>
      <w:rFonts w:ascii="Arial" w:eastAsia="Times New Roman" w:hAnsi="Arial" w:cs="Arial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1092</Words>
  <Characters>6225</Characters>
  <Application>Microsoft Office Word</Application>
  <DocSecurity>0</DocSecurity>
  <Lines>51</Lines>
  <Paragraphs>14</Paragraphs>
  <ScaleCrop>false</ScaleCrop>
  <Company>Home</Company>
  <LinksUpToDate>false</LinksUpToDate>
  <CharactersWithSpaces>7303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2017-02-25T06:31:00Z</dcterms:created>
  <dcterms:modified xsi:type="dcterms:W3CDTF">2017-02-25T06:34:00Z</dcterms:modified>
</cp:coreProperties>
</file>